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  <w:b/>
          <w:bCs/>
          <w:sz w:val="44"/>
          <w:szCs w:val="44"/>
          <w:lang w:val="en-US" w:eastAsia="zh-CN"/>
        </w:rPr>
        <w:t>马塘小学幼儿督导自评评估报告</w:t>
      </w:r>
    </w:p>
    <w:p>
      <w:pPr>
        <w:rPr>
          <w:rFonts w:hint="eastAsia"/>
          <w:lang w:val="en-US" w:eastAsia="zh-CN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为</w:t>
      </w:r>
      <w:r>
        <w:rPr>
          <w:rFonts w:hint="eastAsia"/>
        </w:rPr>
        <w:t>加强幼儿园保育教育管理，规范办园行为，提高办园条件，确保师生安全，办人民满意的幼儿园，促进我园全面健康发展，依照评估纪实表，我们组织专门人员，对我园工作进行了全面细致的自查，现将自查情况报告如下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一、幼儿园基本情况：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富林镇马塘小学</w:t>
      </w:r>
      <w:r>
        <w:rPr>
          <w:rFonts w:hint="eastAsia"/>
        </w:rPr>
        <w:t>现有教学班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个，大班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个，在园幼儿</w:t>
      </w:r>
      <w:r>
        <w:rPr>
          <w:rFonts w:hint="eastAsia"/>
          <w:lang w:val="en-US" w:eastAsia="zh-CN"/>
        </w:rPr>
        <w:t>86</w:t>
      </w:r>
      <w:r>
        <w:rPr>
          <w:rFonts w:hint="eastAsia"/>
        </w:rPr>
        <w:t>人，教职工</w:t>
      </w:r>
      <w:r>
        <w:rPr>
          <w:rFonts w:hint="eastAsia"/>
          <w:lang w:val="en-US" w:eastAsia="zh-CN"/>
        </w:rPr>
        <w:t>24</w:t>
      </w:r>
      <w:r>
        <w:rPr>
          <w:rFonts w:hint="eastAsia"/>
        </w:rPr>
        <w:t>人，教师学历达标率100%，专业合格率</w:t>
      </w:r>
      <w:r>
        <w:rPr>
          <w:rFonts w:hint="eastAsia"/>
          <w:lang w:val="en-US" w:eastAsia="zh-CN"/>
        </w:rPr>
        <w:t>75</w:t>
      </w:r>
      <w:r>
        <w:rPr>
          <w:rFonts w:hint="eastAsia"/>
        </w:rPr>
        <w:t>%。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我园位于</w:t>
      </w:r>
      <w:r>
        <w:rPr>
          <w:rFonts w:hint="eastAsia"/>
          <w:lang w:val="en-US" w:eastAsia="zh-CN"/>
        </w:rPr>
        <w:t>马塘村，毗邻马塘村委。</w:t>
      </w:r>
      <w:r>
        <w:rPr>
          <w:rFonts w:hint="eastAsia"/>
        </w:rPr>
        <w:t>交通便利，周边人文教育环境氛围浓厚。建园以来，以“爱每个孩子”为办园宗旨，以“给孩子健康快乐童年”为办园理念，以“濡润新苗，引领成长”为园训，不断改善办学条件，提高教师素质，提升保教质量和办园质量，初步实现了幼儿发展目标（身体健康、精神快乐、潜能发展、自由成长）和教师发展目标（坚守初心、阳光从教、善于研究、教学相长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二、推进幼儿园发展的主要做法和成效：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（一）办园条件方面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园校园环境良好，布局规划科学合理。园舍无危房、无环境污染、无噪音，是独立建筑群体，符合国家相关安全要求。幼儿园室内外环境净化、美化、儿童化，充分利用了现有园舍扩大幼儿活动空间。活动室宽敞明亮，卫生间干净整洁。园内绿化面积达标，沿围墙四周种</w:t>
      </w:r>
      <w:r>
        <w:rPr>
          <w:rFonts w:hint="eastAsia"/>
          <w:lang w:val="en-US" w:eastAsia="zh-CN"/>
        </w:rPr>
        <w:t>满绿植</w:t>
      </w:r>
      <w:r>
        <w:rPr>
          <w:rFonts w:hint="eastAsia"/>
        </w:rPr>
        <w:t>，既增加了绿化面积，起到了美化作用，又起到了安全防护的作用。园内还开辟了种植区，分块承包到各班，既绿化美化了环境，又培养了劳动技能，还体验了劳动的艰辛和快乐，更激发了幼儿认识自然、探索自然的兴趣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近年来，我们不断改善办园条件，各班陆续配齐了电视、摄像机、保温桶、音响、钢琴等设备。多功能活动室、图书阅览室、科学发现室、卫生保健室、图书资料室均按要求建设配备。现代化的教育及办公设备，满足了幼儿园发展的需要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我园注重文化育人，配备了足量的适合教师、幼儿阅读的图书、音像资料，让老师和孩子在书香中陶冶情操。</w:t>
      </w:r>
    </w:p>
    <w:p>
      <w:pPr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环境创设方面，坚持环境育人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分别设置了不同的游戏区域，让孩子在不同的环境得到丰富的知识。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现在，我园已经成为集花园、果园、乐园为一体的幼儿园，为幼儿的全面发展提供了良好的环境条件。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在经费管理方面，我园遵照县级物价、教育、财政部门规定的收费标准，降低了保教费收费数目，照顾了乡村百姓。经费按规定范围合理开支，坚持专款专用，符合财务制度，遵守财经纪律。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（二）安全卫生方面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我园健全了安全卫生工作领导小组，层层签订了目标责任书，完善了《安全管理制度》《卫生保健制度》。安全和卫生保健专人负责，档案齐全，管理规范。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们注重对外来人员进园、孩子入园离园交接（特别是没卡交接和中途离园交接）及一日活动各环节的督查和防护，值班人员每天巡查，发现问题及时解决，不留隐患。班级老师注重对孩子的晨午检、人数清点、缺课追踪、消毒、服药、饮水、如厕、上下楼梯等环节的管理。从上学期开始，我们每天主班对室内外活动环境、安全交接、保教活动等方面进行细致排查。这样就形成了值班人员和班级主班日查、管理人员周查、领导小组月查纵横交织的安全排查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们适时开展安全教育活动，利用例会、订阅号、班级微信群、家长会等不断加强对教职工、幼儿和幼儿家长各方面的教育。我们开展了多次防踩踏、防火、防震、防恐防暴应急疏散演练，从学期初的提前告知，慢慢过渡到不提前告知，即时开展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我们在注重人防的同时，注重与技防、物防的结合。现在幼儿园专职保安两名，防卫器械“八件套”齐全，全园</w:t>
      </w:r>
      <w:r>
        <w:rPr>
          <w:rFonts w:hint="eastAsia"/>
          <w:lang w:val="en-US" w:eastAsia="zh-CN"/>
        </w:rPr>
        <w:t>设置多个</w:t>
      </w:r>
      <w:r>
        <w:rPr>
          <w:rFonts w:hint="eastAsia"/>
        </w:rPr>
        <w:t>摄像头实现了全园，无死角监控覆盖，存储时间达到了规定要求。管理人员实现了实地巡查和网上巡查的结合。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健康检查方面，我们重点把了“两关”，一是严把幼儿入园关，新入园幼儿必须有正规医院出具的体检证明和预防接种证，患传染病的幼儿待痊愈后两周才可入园；二是严把教职工准入关，师德或身体不符合条件的坚决不予录用。我园幼儿都建有健康档案，每年体检一次，每半年测身高、视力一次，每季度测体重一次。教师及后勤人员每年体检一次，都有卫生保健部门颁发的健康查体证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疾病预防方面，我们做到了每人一巾一杯、一床一被，并及时清洗、消毒，摆放合理，避免交叉感染。活动室配备了消毒柜、消毒桶，盥洗室配备了流水洗手设备和随时冲洗的便池，里面配有84洗手液，保证了每位幼儿的个人卫生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（三）保育教育方面：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们认真学习《幼儿园工作规程》《幼儿园教育指导纲要》《3-6岁儿童学习与发展指南》的基本精神并运用到教育实践中，鼓励引导老师们要怀一颗爱心，平等对待每一位幼儿，尊重和接纳每个孩子的个体差异，有效促进幼儿健康成长。我园给每位幼儿建立了成长档案，及时观察、记录分析幼儿的行为和发展水平，满足每位幼儿身心发展的不同需求。我园注重引导教师走教研之路，通过“专家引领、同伴互助、个人反思”等方式，促进了教师队伍的专业成长。本学期又开展了园本培训考试和教海拾贝征集活动，促进了老师们多学习，多实践，多观察，多记录总结的好习惯。教研让老师获得成绩得到成长，老师的成长又促进了孩子们的发展。教学相长，在实际工作中得到最具体最真实的体现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老师们注重与时俱进、开拓创新，营造了了良好的教育环境，具有教育性、参与性、互动性，并体现审美价值，能满足幼儿一日生活各方面的需要。班级创设的活动区域，数量充足，种类丰富，活动多样，能持续满足和支持幼儿主体活动和个性发展的需要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们根据幼儿年龄特点和心理特点，结合课程，科学合理地安排和组织一日活动，制定了《幼儿一日活动安排表》并严格执行，每天各班都能在规定时间开展适合幼儿特点的各项活动，确保幼儿每天不少于2小时的户外活动时间，增强了幼儿体质和抵抗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为取得家长对幼儿园工作的理解、支持和配合，我们每学期都召开家长会，不定期召开座谈会，了解家长对我们的意见和建议。本学期开学初的家长会上，园长围绕“安全交接的做法和理由，责任书签订后的注意事项、幼儿园‘小学化’危害，引导孩子热爱老师，家长要做孩子的榜样”等五方面，和家长面对面推心置腹交流，得到了家长们的认可和支持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（四）教职工队伍方面：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我园教师配备达到了每班三人，资质符合相关要求。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幼儿园发展的关键，是有一支稳定、团结有进取心的教职工队伍。我们在利用制度引领教师发展提高的同时，注重对老师们生活、工作方面的关心，尽可能让每位老师都舒心工作，快乐生活。孩子一天幸福不幸福，很大程度上取决于班级的老师。为此我们在促进教师专业成长的同时，注重师德师风方面的建设，在业务学习、教研活动中时时渗透师德教育，严禁堤防和变相体罚幼儿。另外，我们尽可能给老师们提供学习与提高的机会，通过专家引领、同伴互助与自我反思等举措，努力打造德艺双馨的教师队伍，促进幼儿园的良性发展和育人效果的不断提升。</w:t>
      </w:r>
    </w:p>
    <w:p>
      <w:pPr>
        <w:rPr>
          <w:rFonts w:hint="eastAsia"/>
        </w:rPr>
      </w:pPr>
      <w:r>
        <w:rPr>
          <w:rFonts w:hint="eastAsia"/>
        </w:rPr>
        <w:t>我园目标明确，结合幼儿园的实际，制定了切实可行的长远规划和近期目标。规划和目标体现全面管理的指导思想，并突出保教有机结合的原则。各类计划、总结齐全，目标明确，执行过程清晰，成效明显。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（五）内部管理方面：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园注重制度建设，并逐步完善，每学期开学初都组织教职员工学习，确保每个人明确自己的职责。我园《班级考核和教师个人考核方案》立足本园实际，经全体教师讨论修订通过，可操作性强，客观、公平、公正，实现了制度规范人的行为，制度引领促进教师的成长和发展。我园实行过程性管理和终结性评价相结合的方式，定期或不定期检查，每项检查有计划，有记录，有反馈，有总结，有改进的措施，确保各项制度和工作落到实处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财务管理科学规范，实行理财小组人人签字制度，园帐目分列，钱、财分管，档案专人管理，专柜存放，材料分类、归档科学合理。有固定资产帐和明细帐，并实行年度清查制度。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招生方面，每年秋季招生，不考试，不测查，力戒小学化。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我们成立了家长委员会，建立了双向互动的家园联系制度。定期组织家长开放日、亲子活动、家长志愿者活动，深化家园共育。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三、存在的问题：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.非公办教师工资虽然不低于当地最低工资标准，但达到同工同酬，还有一定的难度。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四、下步工作措施： 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1.不断提高教师素质，搞好“传、帮、带”和自我教育，走名师兴园、科研兴园之路。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2.不断提升办园条件。在活动区软化、绿化方面，还需要努力。</w:t>
      </w:r>
    </w:p>
    <w:p>
      <w:pPr>
        <w:rPr>
          <w:rFonts w:hint="eastAsia"/>
        </w:rPr>
      </w:pPr>
    </w:p>
    <w:p>
      <w:r>
        <w:rPr>
          <w:rFonts w:hint="eastAsia"/>
        </w:rPr>
        <w:t>3.持之以恒做好安全各方面工作，时刻以如履薄冰、如临深渊的危机意识和师生安全大如天的责任意识，不抱任何侥幸心理，与时俱进，不断改进工作方式方法，不辞辛苦，不厌其烦把教育、告知、排查、整改等工作做实做细，给全园师生一个安全健康的学习工作环境，给所有孩子一个健康快乐的童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C9035B"/>
    <w:rsid w:val="47C9035B"/>
    <w:rsid w:val="4A610782"/>
    <w:rsid w:val="4A982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2020-07-30T00:19:00Z</dcterms:created>
  <dc:creator>Administrator</dc:creator>
  <cp:lastModifiedBy>罗丝刀</cp:lastModifiedBy>
  <dcterms:modified xsi:type="dcterms:W3CDTF">2020-09-17T03:05:19Z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